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6" w:type="dxa"/>
        <w:jc w:val="center"/>
        <w:tblCellSpacing w:w="15" w:type="dxa"/>
        <w:tblInd w:w="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E467B7">
        <w:trPr>
          <w:tblCellSpacing w:w="15" w:type="dxa"/>
          <w:jc w:val="center"/>
        </w:trPr>
        <w:tc>
          <w:tcPr>
            <w:tcW w:w="7496" w:type="dxa"/>
            <w:shd w:val="clear" w:color="auto" w:fill="auto"/>
            <w:vAlign w:val="center"/>
          </w:tcPr>
          <w:p w:rsidR="00E467B7" w:rsidRDefault="00B25FC5">
            <w:pPr>
              <w:pStyle w:val="a3"/>
              <w:widowControl/>
              <w:spacing w:beforeAutospacing="0" w:afterAutospacing="0"/>
            </w:pPr>
            <w:r>
              <w:t>附件</w:t>
            </w:r>
            <w:r>
              <w:t>1</w:t>
            </w:r>
          </w:p>
          <w:p w:rsidR="00E467B7" w:rsidRDefault="00B25FC5">
            <w:pPr>
              <w:pStyle w:val="a3"/>
              <w:widowControl/>
              <w:spacing w:beforeAutospacing="0" w:afterAutospacing="0" w:line="555" w:lineRule="atLeast"/>
              <w:ind w:firstLine="720"/>
            </w:pPr>
            <w:r>
              <w:rPr>
                <w:color w:val="000000"/>
              </w:rPr>
              <w:t>小微企业贷款担保业务风险补偿资金</w:t>
            </w:r>
            <w:r>
              <w:t>申请表</w:t>
            </w:r>
          </w:p>
          <w:p w:rsidR="00E467B7" w:rsidRDefault="00B25FC5">
            <w:pPr>
              <w:pStyle w:val="a3"/>
              <w:widowControl/>
              <w:spacing w:beforeAutospacing="0" w:afterAutospacing="0"/>
            </w:pPr>
            <w:r>
              <w:t>（申请单位盖章）</w:t>
            </w:r>
            <w:r>
              <w:t xml:space="preserve"> </w:t>
            </w:r>
            <w:r>
              <w:t>单位：万元、家</w:t>
            </w:r>
          </w:p>
          <w:tbl>
            <w:tblPr>
              <w:tblW w:w="74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1602"/>
              <w:gridCol w:w="1483"/>
              <w:gridCol w:w="1680"/>
              <w:gridCol w:w="1803"/>
            </w:tblGrid>
            <w:tr w:rsidR="00E467B7">
              <w:trPr>
                <w:trHeight w:val="450"/>
                <w:tblCellSpacing w:w="15" w:type="dxa"/>
              </w:trPr>
              <w:tc>
                <w:tcPr>
                  <w:tcW w:w="8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基本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信息</w:t>
                  </w:r>
                </w:p>
              </w:tc>
              <w:tc>
                <w:tcPr>
                  <w:tcW w:w="15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单位名称</w:t>
                  </w:r>
                </w:p>
              </w:tc>
              <w:tc>
                <w:tcPr>
                  <w:tcW w:w="4921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 xml:space="preserve">　</w:t>
                  </w:r>
                </w:p>
              </w:tc>
            </w:tr>
            <w:tr w:rsidR="00E467B7">
              <w:trPr>
                <w:trHeight w:val="450"/>
                <w:tblCellSpacing w:w="15" w:type="dxa"/>
              </w:trPr>
              <w:tc>
                <w:tcPr>
                  <w:tcW w:w="8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机构编码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</w:pPr>
                  <w:r>
                    <w:t>浙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成立时间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</w:pPr>
                  <w:r>
                    <w:t xml:space="preserve">　</w:t>
                  </w:r>
                </w:p>
              </w:tc>
            </w:tr>
            <w:tr w:rsidR="00E467B7">
              <w:trPr>
                <w:trHeight w:val="405"/>
                <w:tblCellSpacing w:w="15" w:type="dxa"/>
              </w:trPr>
              <w:tc>
                <w:tcPr>
                  <w:tcW w:w="8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注册资本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信用等级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405"/>
                <w:tblCellSpacing w:w="15" w:type="dxa"/>
              </w:trPr>
              <w:tc>
                <w:tcPr>
                  <w:tcW w:w="8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联系电话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 xml:space="preserve">　</w:t>
                  </w:r>
                </w:p>
              </w:tc>
            </w:tr>
            <w:tr w:rsidR="00E467B7">
              <w:trPr>
                <w:trHeight w:val="615"/>
                <w:tblCellSpacing w:w="15" w:type="dxa"/>
              </w:trPr>
              <w:tc>
                <w:tcPr>
                  <w:tcW w:w="8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公司住所</w:t>
                  </w:r>
                </w:p>
              </w:tc>
              <w:tc>
                <w:tcPr>
                  <w:tcW w:w="492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645"/>
                <w:tblCellSpacing w:w="15" w:type="dxa"/>
              </w:trPr>
              <w:tc>
                <w:tcPr>
                  <w:tcW w:w="84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2016</w:t>
                  </w:r>
                  <w:r>
                    <w:t>年经营指标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年初净资产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年末净资产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555"/>
                <w:tblCellSpacing w:w="15" w:type="dxa"/>
              </w:trPr>
              <w:tc>
                <w:tcPr>
                  <w:tcW w:w="84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年末对外投资额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年平均担保费率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615"/>
                <w:tblCellSpacing w:w="15" w:type="dxa"/>
              </w:trPr>
              <w:tc>
                <w:tcPr>
                  <w:tcW w:w="84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年末担保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赔偿准备金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年末未到期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责任准备金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630"/>
                <w:tblCellSpacing w:w="15" w:type="dxa"/>
              </w:trPr>
              <w:tc>
                <w:tcPr>
                  <w:tcW w:w="84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营业收入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年融资性担保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保费收入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525"/>
                <w:tblCellSpacing w:w="15" w:type="dxa"/>
              </w:trPr>
              <w:tc>
                <w:tcPr>
                  <w:tcW w:w="84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应收代偿款</w:t>
                  </w:r>
                </w:p>
              </w:tc>
              <w:tc>
                <w:tcPr>
                  <w:tcW w:w="492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1035"/>
                <w:tblCellSpacing w:w="15" w:type="dxa"/>
              </w:trPr>
              <w:tc>
                <w:tcPr>
                  <w:tcW w:w="84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担保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业务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小微企业贷款担保日均余额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</w:pPr>
                  <w: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 xml:space="preserve">小微企业贷款担保日均担保户数　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1095"/>
                <w:tblCellSpacing w:w="15" w:type="dxa"/>
              </w:trPr>
              <w:tc>
                <w:tcPr>
                  <w:tcW w:w="84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小微企业贷款担保年末余额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</w:pPr>
                  <w:r>
                    <w:t xml:space="preserve">　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00" w:lineRule="atLeast"/>
                    <w:jc w:val="center"/>
                  </w:pPr>
                  <w:r>
                    <w:t>年末小微企业贷款担保户数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467B7">
              <w:trPr>
                <w:trHeight w:val="1890"/>
                <w:tblCellSpacing w:w="15" w:type="dxa"/>
              </w:trPr>
              <w:tc>
                <w:tcPr>
                  <w:tcW w:w="8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审核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t>意见</w:t>
                  </w:r>
                </w:p>
              </w:tc>
              <w:tc>
                <w:tcPr>
                  <w:tcW w:w="305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</w:pPr>
                  <w:r>
                    <w:t>市（县）经信部门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</w:pPr>
                  <w:r>
                    <w:t>签章：</w:t>
                  </w:r>
                  <w:r>
                    <w:t xml:space="preserve"> 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ind w:firstLine="1560"/>
                  </w:pPr>
                  <w:r>
                    <w:t>年</w:t>
                  </w:r>
                  <w:r>
                    <w:t xml:space="preserve"> </w:t>
                  </w:r>
                  <w:r>
                    <w:t>月</w:t>
                  </w:r>
                  <w:r>
                    <w:t xml:space="preserve"> </w:t>
                  </w:r>
                  <w:r>
                    <w:t>日</w:t>
                  </w:r>
                </w:p>
              </w:tc>
              <w:tc>
                <w:tcPr>
                  <w:tcW w:w="3438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</w:pPr>
                  <w:r>
                    <w:t>市（县）财政部门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</w:pPr>
                  <w:r>
                    <w:t>签章：</w:t>
                  </w:r>
                  <w:r>
                    <w:t xml:space="preserve"> 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ind w:firstLine="1800"/>
                  </w:pPr>
                  <w:r>
                    <w:t>年</w:t>
                  </w:r>
                  <w:r>
                    <w:t xml:space="preserve"> </w:t>
                  </w:r>
                  <w:r>
                    <w:t>月</w:t>
                  </w:r>
                  <w:r>
                    <w:t xml:space="preserve"> </w:t>
                  </w:r>
                  <w:r>
                    <w:t>日</w:t>
                  </w:r>
                </w:p>
              </w:tc>
            </w:tr>
            <w:tr w:rsidR="00E467B7">
              <w:trPr>
                <w:trHeight w:val="795"/>
                <w:tblCellSpacing w:w="15" w:type="dxa"/>
              </w:trPr>
              <w:tc>
                <w:tcPr>
                  <w:tcW w:w="7402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405" w:lineRule="atLeast"/>
                    <w:jc w:val="both"/>
                  </w:pPr>
                  <w:r>
                    <w:t>备注：</w:t>
                  </w:r>
                </w:p>
              </w:tc>
            </w:tr>
          </w:tbl>
          <w:p w:rsidR="00E467B7" w:rsidRDefault="00B25FC5" w:rsidP="00527D6E">
            <w:pPr>
              <w:pStyle w:val="a3"/>
              <w:widowControl/>
              <w:spacing w:beforeAutospacing="0" w:afterAutospacing="0" w:line="300" w:lineRule="atLeast"/>
            </w:pPr>
            <w:r>
              <w:t>注：年末对外投资额包括：短期投资（含委托贷款）、其他应收款和应收帐款中的往来款</w:t>
            </w:r>
            <w:r>
              <w:t>(</w:t>
            </w:r>
            <w:r>
              <w:t>不含应收代偿款</w:t>
            </w:r>
            <w:r>
              <w:t>)</w:t>
            </w:r>
            <w:r>
              <w:t>等。</w:t>
            </w:r>
          </w:p>
        </w:tc>
      </w:tr>
    </w:tbl>
    <w:p w:rsidR="00E467B7" w:rsidRPr="00244BCE" w:rsidRDefault="00E467B7" w:rsidP="002C7767"/>
    <w:sectPr w:rsidR="00E467B7" w:rsidRPr="00244BCE" w:rsidSect="00E46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30" w:rsidRDefault="00627130" w:rsidP="000000C1">
      <w:r>
        <w:separator/>
      </w:r>
    </w:p>
  </w:endnote>
  <w:endnote w:type="continuationSeparator" w:id="1">
    <w:p w:rsidR="00627130" w:rsidRDefault="00627130" w:rsidP="0000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30" w:rsidRDefault="00627130" w:rsidP="000000C1">
      <w:r>
        <w:separator/>
      </w:r>
    </w:p>
  </w:footnote>
  <w:footnote w:type="continuationSeparator" w:id="1">
    <w:p w:rsidR="00627130" w:rsidRDefault="00627130" w:rsidP="00000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7B7"/>
    <w:rsid w:val="000000C1"/>
    <w:rsid w:val="00244BCE"/>
    <w:rsid w:val="002C7767"/>
    <w:rsid w:val="00527D6E"/>
    <w:rsid w:val="00627130"/>
    <w:rsid w:val="0093115C"/>
    <w:rsid w:val="009F6FCB"/>
    <w:rsid w:val="00B25FC5"/>
    <w:rsid w:val="00B76A4D"/>
    <w:rsid w:val="00BA2CBC"/>
    <w:rsid w:val="00C51BF3"/>
    <w:rsid w:val="00D33B2E"/>
    <w:rsid w:val="00E467B7"/>
    <w:rsid w:val="684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7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7B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0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0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00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jxw</dc:creator>
  <cp:lastModifiedBy>Administrator</cp:lastModifiedBy>
  <cp:revision>8</cp:revision>
  <cp:lastPrinted>2017-01-17T01:22:00Z</cp:lastPrinted>
  <dcterms:created xsi:type="dcterms:W3CDTF">2017-01-17T02:14:00Z</dcterms:created>
  <dcterms:modified xsi:type="dcterms:W3CDTF">2017-01-17T02:21:00Z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